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C323AB">
        <w:rPr>
          <w:rFonts w:ascii="Times New Roman" w:hAnsi="Times New Roman"/>
          <w:sz w:val="28"/>
          <w:szCs w:val="28"/>
        </w:rPr>
        <w:t>06 марта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942308">
        <w:rPr>
          <w:rFonts w:ascii="Times New Roman" w:hAnsi="Times New Roman"/>
          <w:sz w:val="28"/>
          <w:szCs w:val="28"/>
        </w:rPr>
        <w:t>4</w:t>
      </w:r>
      <w:r w:rsidR="00C323AB">
        <w:rPr>
          <w:rFonts w:ascii="Times New Roman" w:hAnsi="Times New Roman"/>
          <w:sz w:val="28"/>
          <w:szCs w:val="28"/>
        </w:rPr>
        <w:t>6</w:t>
      </w:r>
      <w:r w:rsidR="00942308">
        <w:rPr>
          <w:rFonts w:ascii="Times New Roman" w:hAnsi="Times New Roman"/>
          <w:sz w:val="28"/>
          <w:szCs w:val="28"/>
        </w:rPr>
        <w:t xml:space="preserve"> </w:t>
      </w:r>
      <w:r w:rsidR="00C323AB">
        <w:rPr>
          <w:rFonts w:ascii="Times New Roman" w:hAnsi="Times New Roman"/>
          <w:sz w:val="28"/>
          <w:szCs w:val="28"/>
        </w:rPr>
        <w:t xml:space="preserve">«О назначении 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942308">
        <w:rPr>
          <w:rFonts w:ascii="Times New Roman" w:hAnsi="Times New Roman"/>
          <w:sz w:val="28"/>
          <w:szCs w:val="28"/>
        </w:rPr>
        <w:t>образования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C323AB">
        <w:rPr>
          <w:rFonts w:ascii="Times New Roman" w:hAnsi="Times New Roman" w:cs="Times New Roman"/>
          <w:sz w:val="28"/>
          <w:szCs w:val="28"/>
        </w:rPr>
        <w:t>10 марта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323AB">
        <w:rPr>
          <w:rFonts w:ascii="Times New Roman" w:hAnsi="Times New Roman" w:cs="Times New Roman"/>
          <w:sz w:val="28"/>
          <w:szCs w:val="28"/>
        </w:rPr>
        <w:t>18 марта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202</w:t>
      </w:r>
      <w:r w:rsidR="00C323AB">
        <w:rPr>
          <w:rFonts w:ascii="Times New Roman" w:hAnsi="Times New Roman" w:cs="Times New Roman"/>
          <w:sz w:val="28"/>
          <w:szCs w:val="28"/>
        </w:rPr>
        <w:t>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2C13E6">
        <w:rPr>
          <w:rFonts w:ascii="Times New Roman" w:hAnsi="Times New Roman" w:cs="Times New Roman"/>
          <w:sz w:val="28"/>
          <w:szCs w:val="28"/>
        </w:rPr>
        <w:t xml:space="preserve"> за период </w:t>
      </w:r>
      <w:r w:rsidR="00C323AB">
        <w:rPr>
          <w:rFonts w:ascii="Times New Roman" w:hAnsi="Times New Roman" w:cs="Times New Roman"/>
          <w:sz w:val="28"/>
          <w:szCs w:val="28"/>
        </w:rPr>
        <w:t>2024 год – истекший период 2026 года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942308">
        <w:rPr>
          <w:rFonts w:ascii="Times New Roman" w:hAnsi="Times New Roman"/>
          <w:sz w:val="28"/>
          <w:szCs w:val="28"/>
        </w:rPr>
        <w:t>образования</w:t>
      </w:r>
      <w:r w:rsidR="00E45D12">
        <w:rPr>
          <w:rFonts w:ascii="Times New Roman" w:hAnsi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C323AB">
        <w:rPr>
          <w:rFonts w:ascii="Times New Roman" w:hAnsi="Times New Roman" w:cs="Times New Roman"/>
          <w:bCs/>
          <w:sz w:val="28"/>
          <w:szCs w:val="28"/>
        </w:rPr>
        <w:t>18 марта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2C13E6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42308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323AB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9</cp:revision>
  <cp:lastPrinted>2018-10-17T06:13:00Z</cp:lastPrinted>
  <dcterms:created xsi:type="dcterms:W3CDTF">2025-05-13T11:49:00Z</dcterms:created>
  <dcterms:modified xsi:type="dcterms:W3CDTF">2026-03-19T07:56:00Z</dcterms:modified>
</cp:coreProperties>
</file>